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00201" w:rsidRPr="00E437F8" w:rsidRDefault="00400201" w:rsidP="00400201">
      <w:pPr>
        <w:jc w:val="center"/>
        <w:rPr>
          <w:rFonts w:ascii="Arial" w:hAnsi="Arial" w:cs="Arial"/>
        </w:rPr>
      </w:pPr>
      <w:r>
        <w:rPr>
          <w:rFonts w:ascii="Arial" w:hAnsi="Arial" w:cs="Arial"/>
        </w:rPr>
        <w:t>LAPORAN TUGAS AKHIR</w:t>
      </w:r>
    </w:p>
    <w:p w:rsidR="00400201" w:rsidRPr="00E437F8" w:rsidRDefault="00400201" w:rsidP="00400201">
      <w:pPr>
        <w:jc w:val="center"/>
        <w:rPr>
          <w:rFonts w:ascii="Arial" w:hAnsi="Arial" w:cs="Arial"/>
        </w:rPr>
      </w:pPr>
    </w:p>
    <w:p w:rsidR="00400201" w:rsidRPr="00F53A29" w:rsidRDefault="00400201" w:rsidP="00400201">
      <w:pPr>
        <w:jc w:val="center"/>
        <w:rPr>
          <w:rFonts w:ascii="Arial" w:hAnsi="Arial" w:cs="Arial"/>
          <w:b/>
          <w:bCs/>
          <w:sz w:val="28"/>
          <w:szCs w:val="28"/>
        </w:rPr>
      </w:pPr>
      <w:r w:rsidRPr="00762782">
        <w:rPr>
          <w:rFonts w:ascii="Arial" w:hAnsi="Arial" w:cs="Arial"/>
          <w:b/>
          <w:bCs/>
          <w:sz w:val="28"/>
          <w:szCs w:val="28"/>
        </w:rPr>
        <w:t>PENGARUH KONSELING GIZI TERHADAP TINGKAT</w:t>
      </w:r>
      <w:r>
        <w:rPr>
          <w:rFonts w:ascii="Arial" w:hAnsi="Arial" w:cs="Arial"/>
          <w:b/>
          <w:bCs/>
          <w:sz w:val="28"/>
          <w:szCs w:val="28"/>
        </w:rPr>
        <w:t xml:space="preserve"> </w:t>
      </w:r>
      <w:r w:rsidRPr="00762782">
        <w:rPr>
          <w:rFonts w:ascii="Arial" w:hAnsi="Arial" w:cs="Arial"/>
          <w:b/>
          <w:bCs/>
          <w:sz w:val="28"/>
          <w:szCs w:val="28"/>
        </w:rPr>
        <w:t>KONSUMSI DAN PENINGKATAN</w:t>
      </w:r>
      <w:r>
        <w:rPr>
          <w:rFonts w:ascii="Arial" w:hAnsi="Arial" w:cs="Arial"/>
          <w:b/>
          <w:bCs/>
          <w:sz w:val="28"/>
          <w:szCs w:val="28"/>
        </w:rPr>
        <w:t xml:space="preserve"> </w:t>
      </w:r>
      <w:r w:rsidRPr="00762782">
        <w:rPr>
          <w:rFonts w:ascii="Arial" w:hAnsi="Arial" w:cs="Arial"/>
          <w:b/>
          <w:bCs/>
          <w:sz w:val="28"/>
          <w:szCs w:val="28"/>
        </w:rPr>
        <w:t xml:space="preserve">BERAT BADAN PADA IBU HAMIL </w:t>
      </w:r>
      <w:r>
        <w:rPr>
          <w:rFonts w:ascii="Arial" w:hAnsi="Arial" w:cs="Arial"/>
          <w:b/>
          <w:bCs/>
          <w:sz w:val="28"/>
          <w:szCs w:val="28"/>
        </w:rPr>
        <w:t>UNTUK PENCEGAHAN BALITA</w:t>
      </w:r>
      <w:r w:rsidRPr="00762782">
        <w:rPr>
          <w:rFonts w:ascii="Arial" w:hAnsi="Arial" w:cs="Arial"/>
          <w:b/>
          <w:bCs/>
          <w:sz w:val="28"/>
          <w:szCs w:val="28"/>
        </w:rPr>
        <w:t xml:space="preserve"> STUNTING DI KELURAHAN SAMAAN</w:t>
      </w:r>
      <w:r>
        <w:rPr>
          <w:rFonts w:ascii="Arial" w:hAnsi="Arial" w:cs="Arial"/>
          <w:b/>
          <w:bCs/>
          <w:sz w:val="28"/>
          <w:szCs w:val="28"/>
        </w:rPr>
        <w:t xml:space="preserve"> KOTA MALANG</w:t>
      </w:r>
    </w:p>
    <w:p w:rsidR="00400201" w:rsidRPr="00E437F8" w:rsidRDefault="00400201" w:rsidP="00400201">
      <w:pPr>
        <w:rPr>
          <w:rFonts w:ascii="Arial" w:hAnsi="Arial" w:cs="Arial"/>
        </w:rPr>
      </w:pPr>
    </w:p>
    <w:p w:rsidR="00400201" w:rsidRPr="00E437F8" w:rsidRDefault="00400201" w:rsidP="00400201">
      <w:pPr>
        <w:jc w:val="center"/>
        <w:rPr>
          <w:rFonts w:ascii="Arial" w:hAnsi="Arial" w:cs="Arial"/>
          <w:b/>
          <w:lang w:val="en-US"/>
        </w:rPr>
      </w:pPr>
      <w:proofErr w:type="spellStart"/>
      <w:r>
        <w:rPr>
          <w:rFonts w:ascii="Arial" w:hAnsi="Arial" w:cs="Arial"/>
          <w:b/>
          <w:lang w:val="en-US"/>
        </w:rPr>
        <w:t>Zuli</w:t>
      </w:r>
      <w:proofErr w:type="spellEnd"/>
      <w:r>
        <w:rPr>
          <w:rFonts w:ascii="Arial" w:hAnsi="Arial" w:cs="Arial"/>
          <w:b/>
          <w:lang w:val="en-US"/>
        </w:rPr>
        <w:t xml:space="preserve"> </w:t>
      </w:r>
      <w:proofErr w:type="spellStart"/>
      <w:r>
        <w:rPr>
          <w:rFonts w:ascii="Arial" w:hAnsi="Arial" w:cs="Arial"/>
          <w:b/>
          <w:lang w:val="en-US"/>
        </w:rPr>
        <w:t>Nurdiana</w:t>
      </w:r>
      <w:proofErr w:type="spellEnd"/>
      <w:r>
        <w:rPr>
          <w:rFonts w:ascii="Arial" w:hAnsi="Arial" w:cs="Arial"/>
          <w:b/>
          <w:lang w:val="en-US"/>
        </w:rPr>
        <w:t xml:space="preserve"> Sari</w:t>
      </w:r>
    </w:p>
    <w:p w:rsidR="00400201" w:rsidRPr="00F53A29" w:rsidRDefault="00400201" w:rsidP="00400201">
      <w:pPr>
        <w:jc w:val="center"/>
        <w:rPr>
          <w:rFonts w:ascii="Arial" w:hAnsi="Arial" w:cs="Arial"/>
          <w:b/>
          <w:lang w:val="en-US"/>
        </w:rPr>
      </w:pPr>
      <w:r w:rsidRPr="00E437F8">
        <w:rPr>
          <w:rFonts w:ascii="Arial" w:hAnsi="Arial" w:cs="Arial"/>
          <w:b/>
        </w:rPr>
        <w:t>1</w:t>
      </w:r>
      <w:r>
        <w:rPr>
          <w:rFonts w:ascii="Arial" w:hAnsi="Arial" w:cs="Arial"/>
          <w:b/>
          <w:lang w:val="en-US"/>
        </w:rPr>
        <w:t>7110171002</w:t>
      </w:r>
    </w:p>
    <w:p w:rsidR="00400201" w:rsidRPr="00E437F8" w:rsidRDefault="00400201" w:rsidP="00400201">
      <w:pPr>
        <w:rPr>
          <w:rFonts w:ascii="Arial" w:hAnsi="Arial" w:cs="Arial"/>
        </w:rPr>
      </w:pPr>
    </w:p>
    <w:p w:rsidR="00400201" w:rsidRPr="00E437F8" w:rsidRDefault="00400201" w:rsidP="00400201">
      <w:pPr>
        <w:jc w:val="center"/>
        <w:rPr>
          <w:rFonts w:ascii="Arial" w:hAnsi="Arial" w:cs="Arial"/>
          <w:lang w:val="en-US"/>
        </w:rPr>
      </w:pPr>
      <w:r w:rsidRPr="00E437F8">
        <w:rPr>
          <w:rFonts w:ascii="Arial" w:hAnsi="Arial" w:cs="Arial"/>
          <w:lang w:val="en-US"/>
        </w:rPr>
        <w:t xml:space="preserve"> </w:t>
      </w:r>
    </w:p>
    <w:p w:rsidR="00400201" w:rsidRPr="00E437F8" w:rsidRDefault="00400201" w:rsidP="00400201">
      <w:pPr>
        <w:jc w:val="center"/>
        <w:rPr>
          <w:rFonts w:ascii="Arial" w:hAnsi="Arial" w:cs="Arial"/>
        </w:rPr>
      </w:pPr>
      <w:r w:rsidRPr="00E437F8">
        <w:rPr>
          <w:rFonts w:ascii="Arial" w:hAnsi="Arial" w:cs="Arial"/>
          <w:noProof/>
          <w:lang w:val="id-ID" w:eastAsia="id-ID"/>
        </w:rPr>
        <w:drawing>
          <wp:anchor distT="0" distB="0" distL="114300" distR="114300" simplePos="0" relativeHeight="251659264" behindDoc="0" locked="0" layoutInCell="1" allowOverlap="1" wp14:anchorId="07909162" wp14:editId="502606A3">
            <wp:simplePos x="0" y="0"/>
            <wp:positionH relativeFrom="column">
              <wp:posOffset>1525905</wp:posOffset>
            </wp:positionH>
            <wp:positionV relativeFrom="paragraph">
              <wp:posOffset>6985</wp:posOffset>
            </wp:positionV>
            <wp:extent cx="2008505" cy="1979930"/>
            <wp:effectExtent l="0" t="0" r="0" b="1270"/>
            <wp:wrapNone/>
            <wp:docPr id="1" name="Picture 1" descr="D:\ORGANISASI\logo poltekkes new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D:\ORGANISASI\logo poltekkes new.png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08505" cy="197993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400201" w:rsidRDefault="00400201" w:rsidP="00400201">
      <w:pPr>
        <w:jc w:val="center"/>
        <w:rPr>
          <w:rFonts w:ascii="Arial" w:hAnsi="Arial" w:cs="Arial"/>
        </w:rPr>
      </w:pPr>
    </w:p>
    <w:p w:rsidR="00400201" w:rsidRDefault="00400201" w:rsidP="00400201">
      <w:pPr>
        <w:jc w:val="center"/>
        <w:rPr>
          <w:rFonts w:ascii="Arial" w:hAnsi="Arial" w:cs="Arial"/>
        </w:rPr>
      </w:pPr>
    </w:p>
    <w:p w:rsidR="00400201" w:rsidRPr="00E437F8" w:rsidRDefault="00400201" w:rsidP="00400201">
      <w:pPr>
        <w:jc w:val="center"/>
        <w:rPr>
          <w:rFonts w:ascii="Arial" w:hAnsi="Arial" w:cs="Arial"/>
        </w:rPr>
      </w:pPr>
    </w:p>
    <w:p w:rsidR="00400201" w:rsidRDefault="00400201" w:rsidP="00400201">
      <w:pPr>
        <w:rPr>
          <w:rFonts w:ascii="Arial" w:hAnsi="Arial" w:cs="Arial"/>
        </w:rPr>
      </w:pPr>
    </w:p>
    <w:p w:rsidR="00400201" w:rsidRDefault="00400201" w:rsidP="00400201">
      <w:pPr>
        <w:rPr>
          <w:rFonts w:ascii="Arial" w:hAnsi="Arial" w:cs="Arial"/>
        </w:rPr>
      </w:pPr>
    </w:p>
    <w:p w:rsidR="00400201" w:rsidRDefault="00400201" w:rsidP="00400201">
      <w:pPr>
        <w:rPr>
          <w:rFonts w:ascii="Arial" w:hAnsi="Arial" w:cs="Arial"/>
        </w:rPr>
      </w:pPr>
    </w:p>
    <w:p w:rsidR="00400201" w:rsidRDefault="00400201" w:rsidP="00400201">
      <w:pPr>
        <w:rPr>
          <w:rFonts w:ascii="Arial" w:hAnsi="Arial" w:cs="Arial"/>
        </w:rPr>
      </w:pPr>
    </w:p>
    <w:p w:rsidR="00400201" w:rsidRDefault="00400201" w:rsidP="00400201">
      <w:pPr>
        <w:rPr>
          <w:rFonts w:ascii="Arial" w:hAnsi="Arial" w:cs="Arial"/>
        </w:rPr>
      </w:pPr>
    </w:p>
    <w:p w:rsidR="00400201" w:rsidRDefault="00400201" w:rsidP="00400201">
      <w:pPr>
        <w:rPr>
          <w:rFonts w:ascii="Arial" w:hAnsi="Arial" w:cs="Arial"/>
        </w:rPr>
      </w:pPr>
    </w:p>
    <w:p w:rsidR="00400201" w:rsidRPr="00E437F8" w:rsidRDefault="00400201" w:rsidP="00400201">
      <w:pPr>
        <w:rPr>
          <w:rFonts w:ascii="Arial" w:hAnsi="Arial" w:cs="Arial"/>
        </w:rPr>
      </w:pPr>
    </w:p>
    <w:p w:rsidR="00400201" w:rsidRPr="00E437F8" w:rsidRDefault="00400201" w:rsidP="00400201">
      <w:pPr>
        <w:jc w:val="center"/>
        <w:rPr>
          <w:rFonts w:ascii="Arial" w:hAnsi="Arial" w:cs="Arial"/>
          <w:b/>
        </w:rPr>
      </w:pPr>
      <w:r w:rsidRPr="00E437F8">
        <w:rPr>
          <w:rFonts w:ascii="Arial" w:hAnsi="Arial" w:cs="Arial"/>
          <w:b/>
        </w:rPr>
        <w:t>KEMENTERIAN KESEHATAN REPUB</w:t>
      </w:r>
      <w:bookmarkStart w:id="0" w:name="_GoBack"/>
      <w:bookmarkEnd w:id="0"/>
      <w:r w:rsidRPr="00E437F8">
        <w:rPr>
          <w:rFonts w:ascii="Arial" w:hAnsi="Arial" w:cs="Arial"/>
          <w:b/>
        </w:rPr>
        <w:t>LIK INDONESIA</w:t>
      </w:r>
    </w:p>
    <w:p w:rsidR="00400201" w:rsidRPr="00E437F8" w:rsidRDefault="00400201" w:rsidP="00400201">
      <w:pPr>
        <w:jc w:val="center"/>
        <w:rPr>
          <w:rFonts w:ascii="Arial" w:hAnsi="Arial" w:cs="Arial"/>
          <w:b/>
        </w:rPr>
      </w:pPr>
      <w:r w:rsidRPr="00E437F8">
        <w:rPr>
          <w:rFonts w:ascii="Arial" w:hAnsi="Arial" w:cs="Arial"/>
          <w:b/>
        </w:rPr>
        <w:t>POLITEKNIK KESEHATAN MALANG</w:t>
      </w:r>
    </w:p>
    <w:p w:rsidR="00400201" w:rsidRPr="00E437F8" w:rsidRDefault="00400201" w:rsidP="00400201">
      <w:pPr>
        <w:jc w:val="center"/>
        <w:rPr>
          <w:rFonts w:ascii="Arial" w:hAnsi="Arial" w:cs="Arial"/>
          <w:b/>
        </w:rPr>
      </w:pPr>
      <w:r w:rsidRPr="00E437F8">
        <w:rPr>
          <w:rFonts w:ascii="Arial" w:hAnsi="Arial" w:cs="Arial"/>
          <w:b/>
        </w:rPr>
        <w:t>JURUSAN GIZI</w:t>
      </w:r>
    </w:p>
    <w:p w:rsidR="00400201" w:rsidRPr="00E437F8" w:rsidRDefault="00400201" w:rsidP="00400201">
      <w:pPr>
        <w:jc w:val="center"/>
        <w:rPr>
          <w:rFonts w:ascii="Arial" w:hAnsi="Arial" w:cs="Arial"/>
          <w:b/>
        </w:rPr>
      </w:pPr>
      <w:r w:rsidRPr="00E437F8">
        <w:rPr>
          <w:rFonts w:ascii="Arial" w:hAnsi="Arial" w:cs="Arial"/>
          <w:b/>
        </w:rPr>
        <w:t>PROGRAM STUDI DIPLOMA III GIZI</w:t>
      </w:r>
    </w:p>
    <w:p w:rsidR="00400201" w:rsidRPr="00E437F8" w:rsidRDefault="00400201" w:rsidP="00400201">
      <w:pPr>
        <w:jc w:val="center"/>
        <w:rPr>
          <w:rFonts w:ascii="Arial" w:hAnsi="Arial" w:cs="Arial"/>
          <w:b/>
        </w:rPr>
      </w:pPr>
      <w:r w:rsidRPr="00E437F8">
        <w:rPr>
          <w:rFonts w:ascii="Arial" w:hAnsi="Arial" w:cs="Arial"/>
          <w:b/>
        </w:rPr>
        <w:t>MALANG</w:t>
      </w:r>
    </w:p>
    <w:p w:rsidR="00400201" w:rsidRPr="00F53A29" w:rsidRDefault="00400201" w:rsidP="00400201">
      <w:pPr>
        <w:jc w:val="center"/>
        <w:rPr>
          <w:rFonts w:ascii="Arial" w:hAnsi="Arial" w:cs="Arial"/>
          <w:b/>
          <w:lang w:val="en-US"/>
        </w:rPr>
      </w:pPr>
      <w:r>
        <w:rPr>
          <w:rFonts w:ascii="Arial" w:hAnsi="Arial" w:cs="Arial"/>
          <w:b/>
        </w:rPr>
        <w:t>20</w:t>
      </w:r>
      <w:r>
        <w:rPr>
          <w:rFonts w:ascii="Arial" w:hAnsi="Arial" w:cs="Arial"/>
          <w:b/>
          <w:lang w:val="en-US"/>
        </w:rPr>
        <w:t>20</w:t>
      </w:r>
    </w:p>
    <w:p w:rsidR="000E41D0" w:rsidRDefault="000E41D0"/>
    <w:sectPr w:rsidR="000E41D0" w:rsidSect="00400201">
      <w:pgSz w:w="12240" w:h="15840" w:code="1"/>
      <w:pgMar w:top="1701" w:right="1701" w:bottom="2127" w:left="226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00201"/>
    <w:rsid w:val="000573F3"/>
    <w:rsid w:val="000E41D0"/>
    <w:rsid w:val="004002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d-ID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5D6354B1-116E-476C-8144-51FB0438B5A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id-ID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400201"/>
    <w:rPr>
      <w:lang w:val="en-ID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52</Words>
  <Characters>300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Semesta Komputer</dc:creator>
  <cp:keywords/>
  <dc:description/>
  <cp:lastModifiedBy>Semesta Komputer</cp:lastModifiedBy>
  <cp:revision>1</cp:revision>
  <dcterms:created xsi:type="dcterms:W3CDTF">2020-08-30T03:57:00Z</dcterms:created>
  <dcterms:modified xsi:type="dcterms:W3CDTF">2020-08-30T04:00:00Z</dcterms:modified>
</cp:coreProperties>
</file>