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0A" w:rsidRPr="00320EE5" w:rsidRDefault="007113C9">
      <w:pPr>
        <w:spacing w:after="620" w:line="360" w:lineRule="exact"/>
        <w:jc w:val="center"/>
        <w:rPr>
          <w:rFonts w:ascii="Times New Roman" w:hAnsi="Times New Roman" w:cs="Times New Roman"/>
        </w:rPr>
      </w:pPr>
      <w:bookmarkStart w:id="0" w:name="_GoBack"/>
      <w:r w:rsidRPr="00320EE5">
        <w:rPr>
          <w:rFonts w:ascii="Times New Roman" w:eastAsia="Arial" w:hAnsi="Times New Roman" w:cs="Times New Roman"/>
          <w:color w:val="000000"/>
        </w:rPr>
        <w:t>LEMBAR PERSETUJUAN</w:t>
      </w:r>
    </w:p>
    <w:p w:rsidR="0083680A" w:rsidRPr="00320EE5" w:rsidRDefault="007113C9">
      <w:pPr>
        <w:spacing w:after="120" w:line="360" w:lineRule="exact"/>
        <w:rPr>
          <w:rFonts w:ascii="Times New Roman" w:hAnsi="Times New Roman" w:cs="Times New Roman"/>
        </w:rPr>
      </w:pPr>
      <w:proofErr w:type="spellStart"/>
      <w:r w:rsidRPr="00320EE5">
        <w:rPr>
          <w:rFonts w:ascii="Times New Roman" w:eastAsia="Arial" w:hAnsi="Times New Roman" w:cs="Times New Roman"/>
          <w:color w:val="000000"/>
        </w:rPr>
        <w:t>Tugas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0EE5">
        <w:rPr>
          <w:rFonts w:ascii="Times New Roman" w:eastAsia="Arial" w:hAnsi="Times New Roman" w:cs="Times New Roman"/>
          <w:color w:val="000000"/>
        </w:rPr>
        <w:t>Akhir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0EE5">
        <w:rPr>
          <w:rFonts w:ascii="Times New Roman" w:eastAsia="Arial" w:hAnsi="Times New Roman" w:cs="Times New Roman"/>
          <w:color w:val="000000"/>
        </w:rPr>
        <w:t>dengan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0EE5">
        <w:rPr>
          <w:rFonts w:ascii="Times New Roman" w:eastAsia="Arial" w:hAnsi="Times New Roman" w:cs="Times New Roman"/>
          <w:color w:val="000000"/>
        </w:rPr>
        <w:t>judul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0EE5">
        <w:rPr>
          <w:rFonts w:ascii="Times New Roman" w:eastAsia="Arial" w:hAnsi="Times New Roman" w:cs="Times New Roman"/>
          <w:color w:val="000000"/>
        </w:rPr>
        <w:t>Asuhan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0EE5">
        <w:rPr>
          <w:rFonts w:ascii="Times New Roman" w:eastAsia="Arial" w:hAnsi="Times New Roman" w:cs="Times New Roman"/>
          <w:color w:val="000000"/>
        </w:rPr>
        <w:t>Kebidanan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 xml:space="preserve"> Continuity Of Care </w:t>
      </w:r>
      <w:proofErr w:type="spellStart"/>
      <w:r w:rsidRPr="00320EE5">
        <w:rPr>
          <w:rFonts w:ascii="Times New Roman" w:eastAsia="Arial" w:hAnsi="Times New Roman" w:cs="Times New Roman"/>
          <w:color w:val="000000"/>
        </w:rPr>
        <w:t>Pada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0EE5">
        <w:rPr>
          <w:rFonts w:ascii="Times New Roman" w:eastAsia="Arial" w:hAnsi="Times New Roman" w:cs="Times New Roman"/>
          <w:color w:val="000000"/>
        </w:rPr>
        <w:t>Ny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>. I Di PMB</w:t>
      </w:r>
    </w:p>
    <w:p w:rsidR="0083680A" w:rsidRPr="00320EE5" w:rsidRDefault="007113C9">
      <w:pPr>
        <w:spacing w:after="120" w:line="360" w:lineRule="exact"/>
        <w:rPr>
          <w:rFonts w:ascii="Times New Roman" w:hAnsi="Times New Roman" w:cs="Times New Roman"/>
        </w:rPr>
      </w:pPr>
      <w:proofErr w:type="spellStart"/>
      <w:r w:rsidRPr="00320EE5">
        <w:rPr>
          <w:rFonts w:ascii="Times New Roman" w:eastAsia="Arial" w:hAnsi="Times New Roman" w:cs="Times New Roman"/>
          <w:color w:val="000000"/>
        </w:rPr>
        <w:t>Endah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0EE5">
        <w:rPr>
          <w:rFonts w:ascii="Times New Roman" w:eastAsia="Arial" w:hAnsi="Times New Roman" w:cs="Times New Roman"/>
          <w:color w:val="000000"/>
        </w:rPr>
        <w:t>Nurika,Batu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0EE5">
        <w:rPr>
          <w:rFonts w:ascii="Times New Roman" w:eastAsia="Arial" w:hAnsi="Times New Roman" w:cs="Times New Roman"/>
          <w:color w:val="000000"/>
        </w:rPr>
        <w:t>oleh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0EE5">
        <w:rPr>
          <w:rFonts w:ascii="Times New Roman" w:eastAsia="Arial" w:hAnsi="Times New Roman" w:cs="Times New Roman"/>
          <w:color w:val="000000"/>
        </w:rPr>
        <w:t>Nisrina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0EE5">
        <w:rPr>
          <w:rFonts w:ascii="Times New Roman" w:eastAsia="Arial" w:hAnsi="Times New Roman" w:cs="Times New Roman"/>
          <w:color w:val="000000"/>
        </w:rPr>
        <w:t>Salsabila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 xml:space="preserve"> NIM: P17310191005 </w:t>
      </w:r>
      <w:proofErr w:type="spellStart"/>
      <w:r w:rsidRPr="00320EE5">
        <w:rPr>
          <w:rFonts w:ascii="Times New Roman" w:eastAsia="Arial" w:hAnsi="Times New Roman" w:cs="Times New Roman"/>
          <w:color w:val="000000"/>
        </w:rPr>
        <w:t>telah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0EE5">
        <w:rPr>
          <w:rFonts w:ascii="Times New Roman" w:eastAsia="Arial" w:hAnsi="Times New Roman" w:cs="Times New Roman"/>
          <w:color w:val="000000"/>
        </w:rPr>
        <w:t>diperiksa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0EE5">
        <w:rPr>
          <w:rFonts w:ascii="Times New Roman" w:eastAsia="Arial" w:hAnsi="Times New Roman" w:cs="Times New Roman"/>
          <w:color w:val="000000"/>
        </w:rPr>
        <w:t>dan</w:t>
      </w:r>
      <w:proofErr w:type="spellEnd"/>
    </w:p>
    <w:p w:rsidR="0083680A" w:rsidRPr="00320EE5" w:rsidRDefault="007113C9">
      <w:pPr>
        <w:spacing w:line="360" w:lineRule="exact"/>
        <w:jc w:val="center"/>
        <w:rPr>
          <w:rFonts w:ascii="Times New Roman" w:hAnsi="Times New Roman" w:cs="Times New Roman"/>
        </w:rPr>
        <w:sectPr w:rsidR="0083680A" w:rsidRPr="00320EE5">
          <w:type w:val="continuous"/>
          <w:pgSz w:w="10400" w:h="16820"/>
          <w:pgMar w:top="1440" w:right="1180" w:bottom="1440" w:left="1180" w:header="0" w:footer="1440" w:gutter="0"/>
          <w:cols w:space="720"/>
          <w:docGrid w:type="lines" w:linePitch="312"/>
        </w:sectPr>
      </w:pPr>
      <w:proofErr w:type="spellStart"/>
      <w:r w:rsidRPr="00320EE5">
        <w:rPr>
          <w:rFonts w:ascii="Times New Roman" w:eastAsia="Arial" w:hAnsi="Times New Roman" w:cs="Times New Roman"/>
          <w:color w:val="000000"/>
        </w:rPr>
        <w:t>disetujui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0EE5">
        <w:rPr>
          <w:rFonts w:ascii="Times New Roman" w:eastAsia="Arial" w:hAnsi="Times New Roman" w:cs="Times New Roman"/>
          <w:color w:val="000000"/>
        </w:rPr>
        <w:t>untuk</w:t>
      </w:r>
      <w:proofErr w:type="spellEnd"/>
      <w:r w:rsidRPr="00320EE5">
        <w:rPr>
          <w:rFonts w:ascii="Times New Roman" w:eastAsia="Arial" w:hAnsi="Times New Roman" w:cs="Times New Roman"/>
          <w:color w:val="000000"/>
        </w:rPr>
        <w:t xml:space="preserve"> </w:t>
      </w:r>
      <w:proofErr w:type="spellStart"/>
      <w:r w:rsidRPr="00320EE5">
        <w:rPr>
          <w:rFonts w:ascii="Times New Roman" w:eastAsia="Arial" w:hAnsi="Times New Roman" w:cs="Times New Roman"/>
          <w:color w:val="000000"/>
        </w:rPr>
        <w:t>diujikan</w:t>
      </w:r>
      <w:proofErr w:type="spellEnd"/>
    </w:p>
    <w:p w:rsidR="0083680A" w:rsidRPr="00320EE5" w:rsidRDefault="007113C9">
      <w:pPr>
        <w:spacing w:before="1900" w:line="280" w:lineRule="exact"/>
        <w:ind w:left="2760"/>
        <w:rPr>
          <w:rFonts w:ascii="Times New Roman" w:hAnsi="Times New Roman" w:cs="Times New Roman"/>
        </w:rPr>
      </w:pPr>
      <w:r w:rsidRPr="00320EE5">
        <w:rPr>
          <w:rFonts w:ascii="Times New Roman" w:eastAsia="Arial" w:hAnsi="Times New Roman" w:cs="Times New Roman"/>
          <w:color w:val="000000"/>
          <w:sz w:val="24"/>
        </w:rPr>
        <w:lastRenderedPageBreak/>
        <w:t>Malang,</w:t>
      </w:r>
    </w:p>
    <w:p w:rsidR="0083680A" w:rsidRPr="00320EE5" w:rsidRDefault="007113C9">
      <w:pPr>
        <w:spacing w:line="1" w:lineRule="exact"/>
        <w:rPr>
          <w:rFonts w:ascii="Times New Roman" w:hAnsi="Times New Roman" w:cs="Times New Roman"/>
        </w:rPr>
      </w:pPr>
      <w:r w:rsidRPr="00320EE5">
        <w:rPr>
          <w:rFonts w:ascii="Times New Roman" w:hAnsi="Times New Roman" w:cs="Times New Roman"/>
        </w:rPr>
        <w:br w:type="column"/>
      </w:r>
    </w:p>
    <w:p w:rsidR="0083680A" w:rsidRPr="00320EE5" w:rsidRDefault="007113C9">
      <w:pPr>
        <w:spacing w:before="1900" w:line="280" w:lineRule="exact"/>
        <w:rPr>
          <w:rFonts w:ascii="Times New Roman" w:hAnsi="Times New Roman" w:cs="Times New Roman"/>
        </w:rPr>
        <w:sectPr w:rsidR="0083680A" w:rsidRPr="00320EE5">
          <w:type w:val="continuous"/>
          <w:pgSz w:w="10400" w:h="16820"/>
          <w:pgMar w:top="1440" w:right="1180" w:bottom="1440" w:left="1180" w:header="0" w:footer="1440" w:gutter="0"/>
          <w:cols w:num="2" w:space="720" w:equalWidth="0">
            <w:col w:w="6360" w:space="100"/>
            <w:col w:w="820" w:space="0"/>
          </w:cols>
          <w:docGrid w:type="lines" w:linePitch="312"/>
        </w:sectPr>
      </w:pPr>
      <w:r w:rsidRPr="00320EE5">
        <w:rPr>
          <w:rFonts w:ascii="Times New Roman" w:eastAsia="Arial" w:hAnsi="Times New Roman" w:cs="Times New Roman"/>
          <w:color w:val="000000"/>
        </w:rPr>
        <w:t>2022</w:t>
      </w:r>
    </w:p>
    <w:p w:rsidR="0083680A" w:rsidRPr="00320EE5" w:rsidRDefault="007113C9">
      <w:pPr>
        <w:spacing w:before="240" w:after="2340" w:line="300" w:lineRule="exact"/>
        <w:ind w:left="2760" w:firstLine="620"/>
        <w:rPr>
          <w:rFonts w:ascii="Times New Roman" w:hAnsi="Times New Roman" w:cs="Times New Roman"/>
        </w:rPr>
      </w:pPr>
      <w:proofErr w:type="spellStart"/>
      <w:r w:rsidRPr="00320EE5">
        <w:rPr>
          <w:rFonts w:ascii="Times New Roman" w:eastAsia="Arial" w:hAnsi="Times New Roman" w:cs="Times New Roman"/>
          <w:color w:val="000000"/>
        </w:rPr>
        <w:lastRenderedPageBreak/>
        <w:t>Pembimbing</w:t>
      </w:r>
      <w:proofErr w:type="spellEnd"/>
      <w:r w:rsidRPr="00320EE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4B50DD67" wp14:editId="784A88BD">
            <wp:simplePos x="0" y="0"/>
            <wp:positionH relativeFrom="page">
              <wp:posOffset>2933700</wp:posOffset>
            </wp:positionH>
            <wp:positionV relativeFrom="paragraph">
              <wp:posOffset>330200</wp:posOffset>
            </wp:positionV>
            <wp:extent cx="889000" cy="1422400"/>
            <wp:effectExtent l="0" t="0" r="25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vata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680A" w:rsidRPr="00320EE5" w:rsidRDefault="007113C9">
      <w:pPr>
        <w:spacing w:line="300" w:lineRule="exact"/>
        <w:ind w:left="2760"/>
        <w:jc w:val="right"/>
        <w:rPr>
          <w:rFonts w:ascii="Times New Roman" w:hAnsi="Times New Roman" w:cs="Times New Roman"/>
        </w:rPr>
      </w:pPr>
      <w:r w:rsidRPr="00320EE5">
        <w:rPr>
          <w:rFonts w:ascii="Times New Roman" w:eastAsia="Arial" w:hAnsi="Times New Roman" w:cs="Times New Roman"/>
          <w:color w:val="000000"/>
        </w:rPr>
        <w:t>NIP.196607271991032003</w:t>
      </w:r>
      <w:r w:rsidRPr="00320EE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6CB012" wp14:editId="0AAB94A9">
                <wp:simplePos x="0" y="0"/>
                <wp:positionH relativeFrom="page">
                  <wp:posOffset>3060700</wp:posOffset>
                </wp:positionH>
                <wp:positionV relativeFrom="paragraph">
                  <wp:posOffset>4572000</wp:posOffset>
                </wp:positionV>
                <wp:extent cx="304800" cy="317500"/>
                <wp:effectExtent l="0" t="0" r="63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680A" w:rsidRDefault="007113C9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20"/>
                              </w:rPr>
                              <w:t>ii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 xmlns:a14="http://schemas.microsoft.com/office/drawing/2010/main" xmlns:pic="http://schemas.openxmlformats.org/drawingml/2006/picture" xmlns:a="http://schemas.openxmlformats.org/drawingml/2006/main">
            <w:pict>
              <v:shape id="_x0000_s3" style="position:absolute;left:0pt;margin-left:241.0pt;margin-top:743.0pt;height:25.0pt;width:24.0pt;z-index:637997160600243749;mso-width-relative:page;mso-height-relative:page;mso-position-vertical-relative:page;mso-position-horizontal-relative:page;" coordsize="21600,21600" o:spid="_x0000_s3" filled="true" fillcolor="#FFFFFF [3201]" stroked="false" o:spt="202" type="#_x0000_t202" o:gfxdata="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C7O6i9YAAAAL&#10;AQAADwAAAAAAAAABACAAAAA4AAAAZHJzL2Rvd25yZXYueG1sUEsBAhQAFAAAAAgAh07iQIf01n1B&#10;AgAATgQAAA4AAAAAAAAAAQAgAAAAOwEAAGRycy9lMm9Eb2MueG1sUEsFBgAAAAAGAAYAWQEAAO4F&#10;AAAAAA==&#10;">
                <v:fill on="true" focussize="0,0"/>
                <v:stroke on="false" weight="0.5pt"/>
                <v:imagedata o:title=""/>
                <o:lock v:ext="edit" aspectratio="false"/>
                <v:textbox inset="2,0,2,0">
                  <w:txbxContent>
                    <w:p>
                      <w:pPr>
                        <w:spacing w:line="360" w:lineRule="exact"/>
                        <w:ind/>
                        <w:jc w:val="center"/>
                      </w:pPr>
                      <w:r>
                        <w:rPr>
                          <w:sz w:val="20"/>
                          <w:color w:val="000000"/>
                          <w:rFonts w:hint="eastAsia" w:ascii="Arial" w:hAnsi="Arial" w:eastAsia="Arial"/>
                        </w:rPr>
                        <w:t xml:space="preserve">ii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83680A" w:rsidRPr="00320EE5" w:rsidRDefault="0083680A">
      <w:pPr>
        <w:spacing w:line="1" w:lineRule="exact"/>
        <w:rPr>
          <w:rFonts w:ascii="Times New Roman" w:hAnsi="Times New Roman" w:cs="Times New Roman"/>
        </w:rPr>
      </w:pPr>
    </w:p>
    <w:sectPr w:rsidR="0083680A" w:rsidRPr="00320EE5">
      <w:footerReference w:type="default" r:id="rId8"/>
      <w:type w:val="continuous"/>
      <w:pgSz w:w="10400" w:h="16820"/>
      <w:pgMar w:top="1440" w:right="1180" w:bottom="1440" w:left="1180" w:header="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C9" w:rsidRDefault="007113C9">
      <w:pPr>
        <w:spacing w:after="0" w:line="240" w:lineRule="auto"/>
      </w:pPr>
      <w:r>
        <w:separator/>
      </w:r>
    </w:p>
  </w:endnote>
  <w:endnote w:type="continuationSeparator" w:id="0">
    <w:p w:rsidR="007113C9" w:rsidRDefault="00711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80A" w:rsidRDefault="007113C9">
    <w:pPr>
      <w:spacing w:line="360" w:lineRule="exact"/>
      <w:jc w:val="center"/>
    </w:pPr>
    <w:r>
      <w:rPr>
        <w:rFonts w:ascii="Arial" w:eastAsia="Arial" w:hAnsi="Arial" w:hint="eastAsia"/>
        <w:color w:val="000000"/>
        <w:sz w:val="20"/>
      </w:rPr>
      <w:t>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C9" w:rsidRDefault="007113C9">
      <w:pPr>
        <w:spacing w:after="0" w:line="240" w:lineRule="auto"/>
      </w:pPr>
      <w:r>
        <w:separator/>
      </w:r>
    </w:p>
  </w:footnote>
  <w:footnote w:type="continuationSeparator" w:id="0">
    <w:p w:rsidR="007113C9" w:rsidRDefault="007113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BC8"/>
    <w:rsid w:val="000D6051"/>
    <w:rsid w:val="0013624C"/>
    <w:rsid w:val="00320EE5"/>
    <w:rsid w:val="007113C9"/>
    <w:rsid w:val="0083680A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openxml-sdk</dc:creator>
  <cp:keywords>CCi</cp:keywords>
  <dc:description>openxml-sdk, CCi Textin Word Converter, JL</dc:description>
  <cp:lastModifiedBy>ninis</cp:lastModifiedBy>
  <cp:revision>3</cp:revision>
  <cp:lastPrinted>2022-09-24T21:48:00Z</cp:lastPrinted>
  <dcterms:created xsi:type="dcterms:W3CDTF">2022-09-24T21:48:00Z</dcterms:created>
  <dcterms:modified xsi:type="dcterms:W3CDTF">2022-09-24T21:48:00Z</dcterms:modified>
</cp:coreProperties>
</file>